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E94700" w:rsidRDefault="00284F87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284F87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 внесении изменений в перечень субсидий на иные цели в разрезе аналитических кодов, присвоенных им для учета операций с субсидиями на иные цели, утвержденный </w:t>
      </w:r>
      <w:r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Pr="00284F87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риказом Министерства здравоохранения Свердловской области от 25.02.2021 </w:t>
      </w:r>
      <w:r>
        <w:rPr>
          <w:rFonts w:ascii="Liberation Serif" w:hAnsi="Liberation Serif" w:cs="Liberation Serif"/>
          <w:b/>
          <w:snapToGrid w:val="0"/>
          <w:sz w:val="27"/>
          <w:szCs w:val="27"/>
        </w:rPr>
        <w:t>№</w:t>
      </w:r>
      <w:r w:rsidRPr="00284F87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330-п</w:t>
      </w:r>
    </w:p>
    <w:p w:rsidR="0085318C" w:rsidRPr="00E94700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E94700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E94700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E94700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E94700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E94700">
        <w:rPr>
          <w:rFonts w:ascii="Liberation Serif" w:hAnsi="Liberation Serif" w:cs="Liberation Serif"/>
          <w:sz w:val="27"/>
          <w:szCs w:val="27"/>
        </w:rPr>
        <w:t>ями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от </w:t>
      </w:r>
      <w:r w:rsidRPr="00E94700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E94700">
        <w:rPr>
          <w:rFonts w:ascii="Liberation Serif" w:hAnsi="Liberation Serif" w:cs="Liberation Serif"/>
          <w:sz w:val="27"/>
          <w:szCs w:val="27"/>
        </w:rPr>
        <w:t> </w:t>
      </w:r>
      <w:r w:rsidRPr="00E94700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от</w:t>
      </w:r>
      <w:r w:rsidR="00EB68D6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913-ПП «Об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E94700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E94700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E94700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E94700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4C2E9D" w:rsidRDefault="00945EE6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D44AA8" w:rsidRPr="00E94700">
        <w:rPr>
          <w:rFonts w:ascii="Liberation Serif" w:hAnsi="Liberation Serif" w:cs="Liberation Serif"/>
          <w:sz w:val="27"/>
          <w:szCs w:val="27"/>
        </w:rPr>
        <w:t>. </w:t>
      </w:r>
      <w:r w:rsidR="004C2E9D" w:rsidRPr="00E94700">
        <w:rPr>
          <w:rFonts w:ascii="Liberation Serif" w:hAnsi="Liberation Serif" w:cs="Liberation Serif"/>
          <w:sz w:val="27"/>
          <w:szCs w:val="27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</w:t>
      </w:r>
      <w:r w:rsidR="004E7E0A" w:rsidRPr="00E94700">
        <w:rPr>
          <w:rFonts w:ascii="Liberation Serif" w:hAnsi="Liberation Serif" w:cs="Liberation Serif"/>
          <w:sz w:val="27"/>
          <w:szCs w:val="27"/>
        </w:rPr>
        <w:t> </w:t>
      </w:r>
      <w:r w:rsidR="004C2E9D" w:rsidRPr="00E94700">
        <w:rPr>
          <w:rFonts w:ascii="Liberation Serif" w:hAnsi="Liberation Serif" w:cs="Liberation Serif"/>
          <w:sz w:val="27"/>
          <w:szCs w:val="27"/>
        </w:rPr>
        <w:t xml:space="preserve">25.02.2021 </w:t>
      </w:r>
      <w:r w:rsidR="00EB68D6" w:rsidRPr="00E94700">
        <w:rPr>
          <w:rFonts w:ascii="Liberation Serif" w:hAnsi="Liberation Serif" w:cs="Liberation Serif"/>
          <w:sz w:val="27"/>
          <w:szCs w:val="27"/>
        </w:rPr>
        <w:br/>
      </w:r>
      <w:r w:rsidR="004C2E9D" w:rsidRPr="00E94700">
        <w:rPr>
          <w:rFonts w:ascii="Liberation Serif" w:hAnsi="Liberation Serif" w:cs="Liberation Serif"/>
          <w:sz w:val="27"/>
          <w:szCs w:val="27"/>
        </w:rPr>
        <w:t>№</w:t>
      </w:r>
      <w:r w:rsidR="00874FCA" w:rsidRPr="00E94700">
        <w:rPr>
          <w:rFonts w:ascii="Liberation Serif" w:hAnsi="Liberation Serif" w:cs="Liberation Serif"/>
          <w:sz w:val="27"/>
          <w:szCs w:val="27"/>
        </w:rPr>
        <w:t> </w:t>
      </w:r>
      <w:r w:rsidR="004C2E9D" w:rsidRPr="00E94700">
        <w:rPr>
          <w:rFonts w:ascii="Liberation Serif" w:hAnsi="Liberation Serif" w:cs="Liberation Serif"/>
          <w:sz w:val="27"/>
          <w:szCs w:val="27"/>
        </w:rPr>
        <w:t>330-п</w:t>
      </w:r>
      <w:r w:rsidRPr="00945EE6">
        <w:rPr>
          <w:rFonts w:ascii="Liberation Serif" w:hAnsi="Liberation Serif" w:cs="Liberation Serif"/>
          <w:sz w:val="27"/>
          <w:szCs w:val="27"/>
        </w:rPr>
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04.03.2021 №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385-п,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10.03.2021 № 407-п, от 17.03.2021 № 480-п, от 23.03.2021 № 535-п, от 26.03.2021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572-п, от 12.04.2021 № 748-п, от 16.04.2021 № 781-п, от 28.04.2021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883-п,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12.05.2021 № 946-п, от 28.05.2021 № 1125-п, от 08.06.2021 № 1255-п, от 16.06.2021 № 1303-п, от 24.06.2021 № 1379-п, от 22.07.2021 №1644-п, от 18.08.2021 №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1860-п,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24.08.2021 № 1909-п, от 07.09.2021 № 2005-п, от 10.09.2021 № 2043-п, от 14.09.2021 № 2060-п, от 12.10.2021 № 2328-п, от 15.10.2021 № 2376-п, от 19.11.2021 № 2650-п,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25.11.2021 № 2688-п, от 10.12.2021 № 2814-п, от 16.12.2021 № 2903-п, от 22.12.2021 № 2963-п, от 29.12.2021 № 3046-п, от 21.02.2022 № 306-п, от 23.03.2022 № 574-п,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07.04.2022 № 718-п, от 06.06.2022 № 1250-п, от 28.06.2022 № 1430-п,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08.07.2022 № 1538-п, от 17.08.2022 № 1875-п, от 29.08.2022 № 1976-п, от 09.09.2022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 xml:space="preserve">2046-п, </w:t>
      </w:r>
      <w:r w:rsidRPr="00945EE6">
        <w:rPr>
          <w:rFonts w:ascii="Liberation Serif" w:hAnsi="Liberation Serif" w:cs="Liberation Serif"/>
          <w:sz w:val="27"/>
          <w:szCs w:val="27"/>
        </w:rPr>
        <w:lastRenderedPageBreak/>
        <w:t>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17.10.2022 № 2333-п, от 31.10.2022 № 2456-п, от 15.11.2022 № 2596-п, от 25.11.2022 № 2697-п, от 12.12.2022 № 2845-п, от 13.02.2023 № 304-п, от 18.04.2023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836-п,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21.04.2023 № 892-п, от 09.06.2023 № 1319-п, от 12.07.2023 № 1603-п,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02.08.2023 №</w:t>
      </w:r>
      <w:r w:rsidR="00F8019C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1782-п, от 17.08.2023 № 1926-п, от 18.10.2023 № 2434-п, от</w:t>
      </w:r>
      <w:r w:rsidR="00086B5F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26.10.2023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2499-п, о</w:t>
      </w:r>
      <w:r w:rsidR="002D5F9C">
        <w:rPr>
          <w:rFonts w:ascii="Liberation Serif" w:hAnsi="Liberation Serif" w:cs="Liberation Serif"/>
          <w:sz w:val="27"/>
          <w:szCs w:val="27"/>
        </w:rPr>
        <w:t>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09.11.2023 № 2603-п, от 23.11.2023 № 2735-п, от</w:t>
      </w:r>
      <w:r w:rsidR="00086B5F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29.12.2023 № 3143-п</w:t>
      </w:r>
      <w:r w:rsidR="00D27BCE">
        <w:rPr>
          <w:rFonts w:ascii="Liberation Serif" w:hAnsi="Liberation Serif" w:cs="Liberation Serif"/>
          <w:sz w:val="27"/>
          <w:szCs w:val="27"/>
        </w:rPr>
        <w:t>,</w:t>
      </w:r>
      <w:r w:rsidR="004F2147">
        <w:rPr>
          <w:rFonts w:ascii="Liberation Serif" w:hAnsi="Liberation Serif" w:cs="Liberation Serif"/>
          <w:sz w:val="27"/>
          <w:szCs w:val="27"/>
        </w:rPr>
        <w:t xml:space="preserve"> </w:t>
      </w:r>
      <w:r w:rsidR="00D27BCE">
        <w:rPr>
          <w:rFonts w:ascii="Liberation Serif" w:hAnsi="Liberation Serif" w:cs="Liberation Serif"/>
          <w:sz w:val="27"/>
          <w:szCs w:val="27"/>
        </w:rPr>
        <w:t>от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="00D27BCE">
        <w:rPr>
          <w:rFonts w:ascii="Liberation Serif" w:hAnsi="Liberation Serif" w:cs="Liberation Serif"/>
          <w:sz w:val="27"/>
          <w:szCs w:val="27"/>
        </w:rPr>
        <w:t>30.12.2023 № 3144-п</w:t>
      </w:r>
      <w:r w:rsidR="00F02E1E" w:rsidRPr="00E94700">
        <w:rPr>
          <w:rFonts w:ascii="Liberation Serif" w:hAnsi="Liberation Serif" w:cs="Liberation Serif"/>
          <w:snapToGrid w:val="0"/>
          <w:sz w:val="27"/>
          <w:szCs w:val="27"/>
        </w:rPr>
        <w:t>,</w:t>
      </w:r>
      <w:r w:rsidR="004C2E9D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FF079B" w:rsidRPr="00FF079B">
        <w:rPr>
          <w:rFonts w:ascii="Liberation Serif" w:hAnsi="Liberation Serif" w:cs="Liberation Serif"/>
          <w:sz w:val="27"/>
          <w:szCs w:val="27"/>
        </w:rPr>
        <w:t>от</w:t>
      </w:r>
      <w:r w:rsidR="00086B5F">
        <w:rPr>
          <w:rFonts w:ascii="Liberation Serif" w:hAnsi="Liberation Serif" w:cs="Liberation Serif"/>
          <w:sz w:val="27"/>
          <w:szCs w:val="27"/>
        </w:rPr>
        <w:t> </w:t>
      </w:r>
      <w:r w:rsidR="00FF079B" w:rsidRPr="00FF079B">
        <w:rPr>
          <w:rFonts w:ascii="Liberation Serif" w:hAnsi="Liberation Serif" w:cs="Liberation Serif"/>
          <w:sz w:val="27"/>
          <w:szCs w:val="27"/>
        </w:rPr>
        <w:t xml:space="preserve">05.02.2024 </w:t>
      </w:r>
      <w:r w:rsidR="00FF079B">
        <w:rPr>
          <w:rFonts w:ascii="Liberation Serif" w:hAnsi="Liberation Serif" w:cs="Liberation Serif"/>
          <w:sz w:val="27"/>
          <w:szCs w:val="27"/>
        </w:rPr>
        <w:t>№ </w:t>
      </w:r>
      <w:r w:rsidR="00FF079B" w:rsidRPr="00FF079B">
        <w:rPr>
          <w:rFonts w:ascii="Liberation Serif" w:hAnsi="Liberation Serif" w:cs="Liberation Serif"/>
          <w:sz w:val="27"/>
          <w:szCs w:val="27"/>
        </w:rPr>
        <w:t>235-п</w:t>
      </w:r>
      <w:r w:rsidR="00FF079B" w:rsidRPr="00CC3115">
        <w:rPr>
          <w:rFonts w:ascii="Liberation Serif" w:hAnsi="Liberation Serif" w:cs="Liberation Serif"/>
          <w:sz w:val="27"/>
          <w:szCs w:val="27"/>
        </w:rPr>
        <w:t>,</w:t>
      </w:r>
      <w:r w:rsidR="003F4C49" w:rsidRPr="00CC3115">
        <w:rPr>
          <w:rFonts w:ascii="Liberation Serif" w:hAnsi="Liberation Serif" w:cs="Liberation Serif"/>
          <w:sz w:val="27"/>
          <w:szCs w:val="27"/>
        </w:rPr>
        <w:t xml:space="preserve"> от </w:t>
      </w:r>
      <w:r w:rsidR="00CC3115" w:rsidRPr="00CC3115">
        <w:rPr>
          <w:rFonts w:ascii="Liberation Serif" w:hAnsi="Liberation Serif" w:cs="Liberation Serif"/>
          <w:sz w:val="27"/>
          <w:szCs w:val="27"/>
        </w:rPr>
        <w:t>06.03.2024 №</w:t>
      </w:r>
      <w:r w:rsidR="003F4C49" w:rsidRPr="00CC3115">
        <w:rPr>
          <w:rFonts w:ascii="Liberation Serif" w:hAnsi="Liberation Serif" w:cs="Liberation Serif"/>
          <w:sz w:val="27"/>
          <w:szCs w:val="27"/>
        </w:rPr>
        <w:t xml:space="preserve"> </w:t>
      </w:r>
      <w:r w:rsidR="00CC3115" w:rsidRPr="00CC3115">
        <w:rPr>
          <w:rFonts w:ascii="Liberation Serif" w:hAnsi="Liberation Serif" w:cs="Liberation Serif"/>
          <w:sz w:val="27"/>
          <w:szCs w:val="27"/>
        </w:rPr>
        <w:t xml:space="preserve">492–п, </w:t>
      </w:r>
      <w:r w:rsidR="004C2E9D" w:rsidRPr="00E94700">
        <w:rPr>
          <w:rFonts w:ascii="Liberation Serif" w:hAnsi="Liberation Serif" w:cs="Liberation Serif"/>
          <w:sz w:val="27"/>
          <w:szCs w:val="27"/>
        </w:rPr>
        <w:t>следующ</w:t>
      </w:r>
      <w:r w:rsidR="00FB310A">
        <w:rPr>
          <w:rFonts w:ascii="Liberation Serif" w:hAnsi="Liberation Serif" w:cs="Liberation Serif"/>
          <w:sz w:val="27"/>
          <w:szCs w:val="27"/>
        </w:rPr>
        <w:t>ие</w:t>
      </w:r>
      <w:r w:rsidR="00E31C23" w:rsidRPr="00E94700">
        <w:rPr>
          <w:rFonts w:ascii="Liberation Serif" w:hAnsi="Liberation Serif" w:cs="Liberation Serif"/>
          <w:sz w:val="27"/>
          <w:szCs w:val="27"/>
        </w:rPr>
        <w:t xml:space="preserve"> изменен</w:t>
      </w:r>
      <w:r w:rsidR="003A72F5" w:rsidRPr="00E94700">
        <w:rPr>
          <w:rFonts w:ascii="Liberation Serif" w:hAnsi="Liberation Serif" w:cs="Liberation Serif"/>
          <w:sz w:val="27"/>
          <w:szCs w:val="27"/>
        </w:rPr>
        <w:t>и</w:t>
      </w:r>
      <w:r w:rsidR="00FB310A">
        <w:rPr>
          <w:rFonts w:ascii="Liberation Serif" w:hAnsi="Liberation Serif" w:cs="Liberation Serif"/>
          <w:sz w:val="27"/>
          <w:szCs w:val="27"/>
        </w:rPr>
        <w:t>я</w:t>
      </w:r>
      <w:r w:rsidR="004C2E9D" w:rsidRPr="00E94700">
        <w:rPr>
          <w:rFonts w:ascii="Liberation Serif" w:hAnsi="Liberation Serif" w:cs="Liberation Serif"/>
          <w:sz w:val="27"/>
          <w:szCs w:val="27"/>
        </w:rPr>
        <w:t>:</w:t>
      </w:r>
    </w:p>
    <w:p w:rsidR="00FF079B" w:rsidRDefault="00C24259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в таблице </w:t>
      </w:r>
      <w:r w:rsidR="00FF079B">
        <w:rPr>
          <w:rFonts w:ascii="Liberation Serif" w:hAnsi="Liberation Serif" w:cs="Liberation Serif"/>
          <w:sz w:val="27"/>
          <w:szCs w:val="27"/>
        </w:rPr>
        <w:t>строки 25</w:t>
      </w:r>
      <w:r w:rsidR="00E53E8B">
        <w:rPr>
          <w:rFonts w:ascii="Liberation Serif" w:hAnsi="Liberation Serif" w:cs="Liberation Serif"/>
          <w:sz w:val="27"/>
          <w:szCs w:val="27"/>
        </w:rPr>
        <w:t xml:space="preserve">, </w:t>
      </w:r>
      <w:r w:rsidR="00FF079B">
        <w:rPr>
          <w:rFonts w:ascii="Liberation Serif" w:hAnsi="Liberation Serif" w:cs="Liberation Serif"/>
          <w:sz w:val="27"/>
          <w:szCs w:val="27"/>
        </w:rPr>
        <w:t>26</w:t>
      </w:r>
      <w:r w:rsidR="005C4FF2">
        <w:rPr>
          <w:rFonts w:ascii="Liberation Serif" w:hAnsi="Liberation Serif" w:cs="Liberation Serif"/>
          <w:sz w:val="27"/>
          <w:szCs w:val="27"/>
        </w:rPr>
        <w:t xml:space="preserve">, </w:t>
      </w:r>
      <w:r w:rsidR="00E53E8B">
        <w:rPr>
          <w:rFonts w:ascii="Liberation Serif" w:hAnsi="Liberation Serif" w:cs="Liberation Serif"/>
          <w:sz w:val="27"/>
          <w:szCs w:val="27"/>
        </w:rPr>
        <w:t>44</w:t>
      </w:r>
      <w:r w:rsidR="00FF079B">
        <w:rPr>
          <w:rFonts w:ascii="Liberation Serif" w:hAnsi="Liberation Serif" w:cs="Liberation Serif"/>
          <w:sz w:val="27"/>
          <w:szCs w:val="27"/>
        </w:rPr>
        <w:t xml:space="preserve"> </w:t>
      </w:r>
      <w:r w:rsidR="005C4FF2">
        <w:rPr>
          <w:rFonts w:ascii="Liberation Serif" w:hAnsi="Liberation Serif" w:cs="Liberation Serif"/>
          <w:sz w:val="27"/>
          <w:szCs w:val="27"/>
        </w:rPr>
        <w:t xml:space="preserve">и 59 </w:t>
      </w:r>
      <w:r w:rsidR="00FF079B">
        <w:rPr>
          <w:rFonts w:ascii="Liberation Serif" w:hAnsi="Liberation Serif" w:cs="Liberation Serif"/>
          <w:sz w:val="27"/>
          <w:szCs w:val="27"/>
        </w:rPr>
        <w:t>изложить в следующей редакции:</w:t>
      </w:r>
    </w:p>
    <w:tbl>
      <w:tblPr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1985"/>
        <w:gridCol w:w="3969"/>
        <w:gridCol w:w="3118"/>
        <w:gridCol w:w="284"/>
      </w:tblGrid>
      <w:tr w:rsidR="005C4FF2" w:rsidRPr="00E94700" w:rsidTr="004E79C0">
        <w:trPr>
          <w:trHeight w:val="1383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C4FF2" w:rsidRPr="00E94700" w:rsidRDefault="005C4FF2" w:rsidP="00A25750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E94700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FF079B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79B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FF079B" w:rsidRDefault="005C4FF2" w:rsidP="00FF07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79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013.</w:t>
            </w:r>
            <w:r w:rsidRPr="00FF079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F079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.</w:t>
            </w:r>
            <w:r w:rsidRPr="00FF079B">
              <w:rPr>
                <w:sz w:val="24"/>
                <w:szCs w:val="24"/>
              </w:rPr>
              <w:t>52010.00005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FF079B" w:rsidRDefault="0026218D" w:rsidP="00FF079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26218D">
              <w:rPr>
                <w:rFonts w:ascii="Liberation Serif" w:hAnsi="Liberation Serif" w:cs="Liberation Serif"/>
                <w:sz w:val="24"/>
                <w:szCs w:val="24"/>
              </w:rPr>
              <w:t>убсидии на дооснащение (переоснащение, оснащение) структурных подразделений медицинских организаций, оказывающих специализированную паллиативную медицинскую помощь, и (или) медицинских организаций, оказывающих специализированную паллиативную медицинскую помощь, в соответствии со стандартами оснащения, предусмотренными положением об организации паллиативной медицинской помощи, указанным в части 5 статьи 36 Федерального закона от 21 ноября 2011 года № 323-ФЗ «Об основах охраны здоровья граждан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FF079B" w:rsidRDefault="005C4FF2" w:rsidP="00FF079B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79B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2 «Предоставлены субсидии на развитие паллиативной медицинской помощи» комплекса процессных мероприятий 5 «Оказание паллиативной </w:t>
            </w:r>
            <w:r w:rsidR="003F4C49" w:rsidRPr="003F4C49">
              <w:rPr>
                <w:rFonts w:ascii="Liberation Serif" w:hAnsi="Liberation Serif" w:cs="Liberation Serif"/>
                <w:sz w:val="24"/>
                <w:szCs w:val="24"/>
              </w:rPr>
              <w:t>медицинской помощи</w:t>
            </w:r>
            <w:r w:rsidRPr="00FF079B">
              <w:rPr>
                <w:rFonts w:ascii="Liberation Serif" w:hAnsi="Liberation Serif" w:cs="Liberation Serif"/>
                <w:sz w:val="24"/>
                <w:szCs w:val="24"/>
              </w:rPr>
              <w:t>» процессной части государственной программы Свердловской области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C4FF2" w:rsidRPr="00E94700" w:rsidRDefault="005C4FF2" w:rsidP="00A2575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E94700"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</w:p>
          <w:p w:rsidR="005C4FF2" w:rsidRPr="00E94700" w:rsidRDefault="005C4FF2" w:rsidP="00A2575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Pr="00E94700" w:rsidRDefault="005C4FF2" w:rsidP="00A2575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Pr="00E94700" w:rsidRDefault="005C4FF2" w:rsidP="00A2575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Pr="00E94700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Pr="00E94700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Pr="00E94700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Pr="00E94700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Pr="00E94700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C4FF2" w:rsidRDefault="005C4FF2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F18C7" w:rsidRDefault="005F18C7" w:rsidP="00A257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bookmarkStart w:id="0" w:name="_GoBack"/>
            <w:bookmarkEnd w:id="0"/>
          </w:p>
          <w:p w:rsidR="005C4FF2" w:rsidRPr="00E94700" w:rsidRDefault="005C4FF2" w:rsidP="007C1662">
            <w:pPr>
              <w:autoSpaceDE w:val="0"/>
              <w:autoSpaceDN w:val="0"/>
              <w:adjustRightInd w:val="0"/>
              <w:ind w:hanging="178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«».</w:t>
            </w:r>
          </w:p>
        </w:tc>
      </w:tr>
      <w:tr w:rsidR="005C4FF2" w:rsidRPr="00E94700" w:rsidTr="005C4FF2">
        <w:trPr>
          <w:trHeight w:val="234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C4FF2" w:rsidRPr="00E94700" w:rsidRDefault="005C4FF2" w:rsidP="00E53E8B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FF079B" w:rsidRDefault="005C4FF2" w:rsidP="00E53E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79B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FF079B" w:rsidRDefault="005C4FF2" w:rsidP="00E53E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F079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013.3.52010.00001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FF079B" w:rsidRDefault="00187EE5" w:rsidP="00E53E8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87EE5">
              <w:rPr>
                <w:rFonts w:ascii="Liberation Serif" w:hAnsi="Liberation Serif" w:cs="Liberation Serif"/>
                <w:sz w:val="24"/>
                <w:szCs w:val="24"/>
              </w:rPr>
              <w:t>убсидии на обеспечение пациентов, нуждающихся в паллиативной медицинской помощи, для купирования тяжелых симптомов заболевания, в том числе для обезболивания, лекарственными препаратами, содержащими наркотические средства и психотропные вещества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FF079B" w:rsidRDefault="005C4FF2" w:rsidP="00E53E8B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79B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2 «Предоставлены субсидии на развитие паллиативной медицинской помощи» комплекса процессных мероприятий 5 «Оказание паллиативной </w:t>
            </w:r>
            <w:r w:rsidR="003F4C49" w:rsidRPr="003F4C49">
              <w:rPr>
                <w:rFonts w:ascii="Liberation Serif" w:hAnsi="Liberation Serif" w:cs="Liberation Serif"/>
                <w:sz w:val="24"/>
                <w:szCs w:val="24"/>
              </w:rPr>
              <w:t>медицинской помощи</w:t>
            </w:r>
            <w:r w:rsidRPr="00FF079B">
              <w:rPr>
                <w:rFonts w:ascii="Liberation Serif" w:hAnsi="Liberation Serif" w:cs="Liberation Serif"/>
                <w:sz w:val="24"/>
                <w:szCs w:val="24"/>
              </w:rPr>
              <w:t>» процессной части государственной программы Свердловской области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4FF2" w:rsidRPr="00E94700" w:rsidRDefault="005C4FF2" w:rsidP="00E53E8B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C4FF2" w:rsidRPr="00E94700" w:rsidTr="005C4FF2">
        <w:trPr>
          <w:trHeight w:val="310"/>
        </w:trPr>
        <w:tc>
          <w:tcPr>
            <w:tcW w:w="284" w:type="dxa"/>
            <w:vMerge/>
            <w:shd w:val="clear" w:color="auto" w:fill="FFFFFF"/>
          </w:tcPr>
          <w:p w:rsidR="005C4FF2" w:rsidRPr="00E94700" w:rsidRDefault="005C4FF2" w:rsidP="00E53E8B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FF2" w:rsidRPr="00FF079B" w:rsidRDefault="005C4FF2" w:rsidP="00E53E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FF2" w:rsidRPr="00284F87" w:rsidRDefault="005C4FF2" w:rsidP="00E53E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FF2" w:rsidRPr="00FF079B" w:rsidRDefault="005C4FF2" w:rsidP="00E53E8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FF2" w:rsidRPr="00FF079B" w:rsidRDefault="005C4FF2" w:rsidP="00E53E8B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FFFFFF"/>
          </w:tcPr>
          <w:p w:rsidR="005C4FF2" w:rsidRPr="00E94700" w:rsidRDefault="005C4FF2" w:rsidP="00E53E8B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C4FF2" w:rsidRPr="00E94700" w:rsidTr="005C4FF2">
        <w:trPr>
          <w:trHeight w:val="1715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C4FF2" w:rsidRPr="00E94700" w:rsidRDefault="005C4FF2" w:rsidP="00E53E8B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FF079B" w:rsidRDefault="005C4FF2" w:rsidP="00E53E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E53E8B" w:rsidRDefault="005C4FF2" w:rsidP="00E53E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3E8B">
              <w:rPr>
                <w:rFonts w:ascii="Liberation Serif" w:hAnsi="Liberation Serif" w:cs="Liberation Serif"/>
                <w:sz w:val="24"/>
                <w:szCs w:val="24"/>
              </w:rPr>
              <w:t>013.3.52010.0000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FF079B" w:rsidRDefault="00187EE5" w:rsidP="00E53E8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87EE5">
              <w:rPr>
                <w:rFonts w:ascii="Liberation Serif" w:hAnsi="Liberation Serif" w:cs="Liberation Serif"/>
                <w:sz w:val="24"/>
                <w:szCs w:val="24"/>
              </w:rPr>
              <w:t xml:space="preserve">убсидии на приобретение автомобилей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детям, предусмотренными положением об организации паллиативной </w:t>
            </w:r>
            <w:r w:rsidRPr="00187EE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медицинской помощи, указанным в части 5 статьи 36 Федерального закона от 21 ноября 2011 года № 323-ФЗ «Об основах охраны здоровья граждан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FF079B" w:rsidRDefault="005C4FF2" w:rsidP="00E53E8B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B5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Относятся расходы на реализацию мероприятия (результата) 2 «Предоставлены субсидии на развитие паллиативной медицинской помощи» комплекса процессных мероприятий 5 «Оказание паллиативной </w:t>
            </w:r>
            <w:r w:rsidR="003F4C49" w:rsidRPr="003F4C49">
              <w:rPr>
                <w:rFonts w:ascii="Liberation Serif" w:hAnsi="Liberation Serif" w:cs="Liberation Serif"/>
                <w:sz w:val="24"/>
                <w:szCs w:val="24"/>
              </w:rPr>
              <w:t>медицинской помощи</w:t>
            </w:r>
            <w:r w:rsidRPr="00086B5F">
              <w:rPr>
                <w:rFonts w:ascii="Liberation Serif" w:hAnsi="Liberation Serif" w:cs="Liberation Serif"/>
                <w:sz w:val="24"/>
                <w:szCs w:val="24"/>
              </w:rPr>
              <w:t>» процессной части государственной программы Свердловской области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4FF2" w:rsidRPr="00E94700" w:rsidRDefault="005C4FF2" w:rsidP="00E53E8B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C4FF2" w:rsidRPr="00E94700" w:rsidTr="005C4FF2">
        <w:trPr>
          <w:trHeight w:val="308"/>
        </w:trPr>
        <w:tc>
          <w:tcPr>
            <w:tcW w:w="284" w:type="dxa"/>
            <w:vMerge/>
            <w:shd w:val="clear" w:color="auto" w:fill="FFFFFF"/>
          </w:tcPr>
          <w:p w:rsidR="005C4FF2" w:rsidRPr="00E94700" w:rsidRDefault="005C4FF2" w:rsidP="00E53E8B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FF2" w:rsidRDefault="005C4FF2" w:rsidP="00E53E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FF2" w:rsidRPr="00E53E8B" w:rsidRDefault="005C4FF2" w:rsidP="00E53E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FF2" w:rsidRDefault="005C4FF2" w:rsidP="00E53E8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FF2" w:rsidRPr="00086B5F" w:rsidRDefault="005C4FF2" w:rsidP="00E53E8B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FFFFFF"/>
          </w:tcPr>
          <w:p w:rsidR="005C4FF2" w:rsidRPr="00E94700" w:rsidRDefault="005C4FF2" w:rsidP="00E53E8B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5C4FF2" w:rsidRPr="00E94700" w:rsidTr="005F18C7">
        <w:trPr>
          <w:trHeight w:val="3247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C4FF2" w:rsidRPr="00E94700" w:rsidRDefault="005C4FF2" w:rsidP="00E53E8B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Default="005C4FF2" w:rsidP="00E53E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E53E8B" w:rsidRDefault="005C4FF2" w:rsidP="00E53E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FF2">
              <w:rPr>
                <w:rFonts w:ascii="Liberation Serif" w:hAnsi="Liberation Serif" w:cs="Liberation Serif"/>
                <w:sz w:val="24"/>
                <w:szCs w:val="24"/>
              </w:rPr>
              <w:t>013.3.52010.00002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Default="00187EE5" w:rsidP="00E53E8B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187EE5">
              <w:rPr>
                <w:rFonts w:ascii="Liberation Serif" w:hAnsi="Liberation Serif" w:cs="Liberation Serif"/>
                <w:sz w:val="24"/>
                <w:szCs w:val="24"/>
              </w:rPr>
              <w:t>убсидии на обеспечение пациентов, нуждающиеся в паллиативной медицинской помощи, медицинскими изделиями, предназначенными для поддержания функций органов и систем организма человека, для использования на дому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F2" w:rsidRPr="00086B5F" w:rsidRDefault="005C4FF2" w:rsidP="00E53E8B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FF2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2 «Предоставлены субсидии на развитие паллиативной медицинской помощи» комплекса процессных мероприятий 5 «Оказание паллиативной </w:t>
            </w:r>
            <w:r w:rsidR="003F4C49" w:rsidRPr="003F4C49">
              <w:rPr>
                <w:rFonts w:ascii="Liberation Serif" w:hAnsi="Liberation Serif" w:cs="Liberation Serif"/>
                <w:sz w:val="24"/>
                <w:szCs w:val="24"/>
              </w:rPr>
              <w:t>медицинской помощи</w:t>
            </w:r>
            <w:r w:rsidRPr="005C4FF2">
              <w:rPr>
                <w:rFonts w:ascii="Liberation Serif" w:hAnsi="Liberation Serif" w:cs="Liberation Serif"/>
                <w:sz w:val="24"/>
                <w:szCs w:val="24"/>
              </w:rPr>
              <w:t>» процессной части</w:t>
            </w:r>
            <w:r w:rsidR="005F18C7">
              <w:t xml:space="preserve"> </w:t>
            </w:r>
            <w:r w:rsidR="005F18C7" w:rsidRPr="005F18C7">
              <w:rPr>
                <w:rFonts w:ascii="Liberation Serif" w:hAnsi="Liberation Serif" w:cs="Liberation Serif"/>
                <w:sz w:val="24"/>
                <w:szCs w:val="24"/>
              </w:rPr>
              <w:t>государственной программы Свердловской области</w:t>
            </w:r>
            <w:r w:rsidR="005F18C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4FF2" w:rsidRPr="00E94700" w:rsidRDefault="005C4FF2" w:rsidP="00E53E8B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68493B" w:rsidRPr="00E94700" w:rsidRDefault="00FD1BED" w:rsidP="005C4FF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</w:t>
      </w:r>
      <w:r w:rsidR="0068493B" w:rsidRPr="00E94700">
        <w:rPr>
          <w:rFonts w:ascii="Liberation Serif" w:hAnsi="Liberation Serif" w:cs="Liberation Serif"/>
          <w:sz w:val="27"/>
          <w:szCs w:val="27"/>
        </w:rPr>
        <w:t>.</w:t>
      </w:r>
      <w:r w:rsidR="003E4A8D" w:rsidRPr="00E94700">
        <w:rPr>
          <w:rFonts w:ascii="Liberation Serif" w:hAnsi="Liberation Serif" w:cs="Liberation Serif"/>
          <w:sz w:val="27"/>
          <w:szCs w:val="27"/>
        </w:rPr>
        <w:t> </w:t>
      </w:r>
      <w:r w:rsidR="0068493B" w:rsidRPr="00E94700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E94700">
        <w:rPr>
          <w:rFonts w:ascii="Liberation Serif" w:hAnsi="Liberation Serif" w:cs="Liberation Serif"/>
          <w:sz w:val="27"/>
          <w:szCs w:val="27"/>
        </w:rPr>
        <w:t>.</w:t>
      </w:r>
      <w:r w:rsidR="0068493B" w:rsidRPr="00E94700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68493B" w:rsidRPr="00E94700" w:rsidRDefault="00FD1BED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</w:t>
      </w:r>
      <w:r w:rsidR="0068493B" w:rsidRPr="00E94700">
        <w:rPr>
          <w:rFonts w:ascii="Liberation Serif" w:hAnsi="Liberation Serif" w:cs="Liberation Serif"/>
          <w:sz w:val="27"/>
          <w:szCs w:val="27"/>
        </w:rPr>
        <w:t>.</w:t>
      </w:r>
      <w:r w:rsidR="003E4A8D" w:rsidRPr="00E94700">
        <w:rPr>
          <w:rFonts w:ascii="Liberation Serif" w:hAnsi="Liberation Serif" w:cs="Liberation Serif"/>
          <w:sz w:val="27"/>
          <w:szCs w:val="27"/>
        </w:rPr>
        <w:t> </w:t>
      </w:r>
      <w:r w:rsidR="0068493B" w:rsidRPr="00E94700">
        <w:rPr>
          <w:rFonts w:ascii="Liberation Serif" w:hAnsi="Liberation Serif" w:cs="Liberation Serif"/>
          <w:sz w:val="27"/>
          <w:szCs w:val="27"/>
        </w:rPr>
        <w:t xml:space="preserve">Контроль за исполнением настоящего приказа возложить на Заместителя Министра здравоохранения Свердловской области </w:t>
      </w:r>
      <w:r w:rsidR="00D60DED" w:rsidRPr="00E94700">
        <w:rPr>
          <w:rFonts w:ascii="Liberation Serif" w:hAnsi="Liberation Serif" w:cs="Liberation Serif"/>
          <w:sz w:val="27"/>
          <w:szCs w:val="27"/>
        </w:rPr>
        <w:t>К.П. </w:t>
      </w:r>
      <w:proofErr w:type="spellStart"/>
      <w:r w:rsidR="002E277E" w:rsidRPr="002E277E">
        <w:rPr>
          <w:rFonts w:ascii="Liberation Serif" w:hAnsi="Liberation Serif" w:cs="Liberation Serif"/>
          <w:sz w:val="27"/>
          <w:szCs w:val="27"/>
        </w:rPr>
        <w:t>Опаривскую</w:t>
      </w:r>
      <w:proofErr w:type="spellEnd"/>
      <w:r w:rsidR="0068493B" w:rsidRPr="00E94700">
        <w:rPr>
          <w:rFonts w:ascii="Liberation Serif" w:hAnsi="Liberation Serif" w:cs="Liberation Serif"/>
          <w:sz w:val="27"/>
          <w:szCs w:val="27"/>
        </w:rPr>
        <w:t>.</w:t>
      </w:r>
    </w:p>
    <w:p w:rsidR="00E4465A" w:rsidRPr="00E94700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Pr="00E94700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E94700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>А.А.</w:t>
      </w:r>
      <w:r w:rsidR="004F5772" w:rsidRPr="00E94700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>Карлов</w:t>
      </w:r>
    </w:p>
    <w:sectPr w:rsidR="00E72761" w:rsidRPr="00E94700" w:rsidSect="000F5661">
      <w:headerReference w:type="default" r:id="rId8"/>
      <w:headerReference w:type="first" r:id="rId9"/>
      <w:footerReference w:type="first" r:id="rId10"/>
      <w:pgSz w:w="11906" w:h="16838"/>
      <w:pgMar w:top="964" w:right="567" w:bottom="1077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E79C0" w:rsidRPr="004E79C0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3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1AE2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EA9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87EE5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169"/>
    <w:rsid w:val="001A36BC"/>
    <w:rsid w:val="001A76E9"/>
    <w:rsid w:val="001B1044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18D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4F87"/>
    <w:rsid w:val="002851B2"/>
    <w:rsid w:val="00286D0D"/>
    <w:rsid w:val="00290873"/>
    <w:rsid w:val="00291B06"/>
    <w:rsid w:val="0029252C"/>
    <w:rsid w:val="00292D06"/>
    <w:rsid w:val="00292F0D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456C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4A8D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4C49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19F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9C0"/>
    <w:rsid w:val="004E7AA8"/>
    <w:rsid w:val="004E7E0A"/>
    <w:rsid w:val="004F077F"/>
    <w:rsid w:val="004F1443"/>
    <w:rsid w:val="004F2147"/>
    <w:rsid w:val="004F32F0"/>
    <w:rsid w:val="004F49A1"/>
    <w:rsid w:val="004F4BD3"/>
    <w:rsid w:val="004F5772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02C9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FF2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18C7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56815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E14"/>
    <w:rsid w:val="00845180"/>
    <w:rsid w:val="00847798"/>
    <w:rsid w:val="00847A41"/>
    <w:rsid w:val="00850230"/>
    <w:rsid w:val="00850303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7BA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EE6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D5F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58F9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3297"/>
    <w:rsid w:val="00AE5035"/>
    <w:rsid w:val="00AE6AAB"/>
    <w:rsid w:val="00AF2673"/>
    <w:rsid w:val="00AF3FEE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2580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FF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3115"/>
    <w:rsid w:val="00CC493D"/>
    <w:rsid w:val="00CC57BF"/>
    <w:rsid w:val="00CC5AC4"/>
    <w:rsid w:val="00CC5ECF"/>
    <w:rsid w:val="00CC65BC"/>
    <w:rsid w:val="00CD140F"/>
    <w:rsid w:val="00CD1B20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2C5F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41F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622B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2C10"/>
    <w:rsid w:val="00E52C12"/>
    <w:rsid w:val="00E53E8B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oNotEmbedSmartTags/>
  <w:decimalSymbol w:val=","/>
  <w:listSeparator w:val=";"/>
  <w14:docId w14:val="50E68803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D591-5626-4F65-8457-72A7D2E3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781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18</cp:revision>
  <cp:lastPrinted>2024-02-28T09:24:00Z</cp:lastPrinted>
  <dcterms:created xsi:type="dcterms:W3CDTF">2024-02-27T12:27:00Z</dcterms:created>
  <dcterms:modified xsi:type="dcterms:W3CDTF">2024-03-11T05:17:00Z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